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49661A">
        <w:rPr>
          <w:lang w:eastAsia="ru-RU"/>
        </w:rPr>
        <w:t>22.03.2023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49661A">
        <w:rPr>
          <w:lang w:eastAsia="ru-RU"/>
        </w:rPr>
        <w:t>50</w:t>
      </w:r>
      <w:bookmarkStart w:id="0" w:name="_GoBack"/>
      <w:bookmarkEnd w:id="0"/>
      <w:r w:rsidR="003C038C" w:rsidRPr="006A0CCF">
        <w:rPr>
          <w:lang w:eastAsia="ru-RU"/>
        </w:rPr>
        <w:t xml:space="preserve"> 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муниципальной </w:t>
      </w:r>
    </w:p>
    <w:p w:rsidR="007F3649" w:rsidRDefault="0005642D" w:rsidP="007F3649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7F3649" w:rsidRPr="007F3649">
        <w:rPr>
          <w:szCs w:val="22"/>
          <w:lang w:eastAsia="ru-RU"/>
        </w:rPr>
        <w:t xml:space="preserve">Предоставление жилых </w:t>
      </w:r>
    </w:p>
    <w:p w:rsidR="007F3649" w:rsidRDefault="007F3649" w:rsidP="007F3649">
      <w:pPr>
        <w:rPr>
          <w:szCs w:val="22"/>
          <w:lang w:eastAsia="ru-RU"/>
        </w:rPr>
      </w:pPr>
      <w:r w:rsidRPr="007F3649">
        <w:rPr>
          <w:szCs w:val="22"/>
          <w:lang w:eastAsia="ru-RU"/>
        </w:rPr>
        <w:t xml:space="preserve">помещений муниципального </w:t>
      </w:r>
    </w:p>
    <w:p w:rsidR="009150D0" w:rsidRDefault="007F3649" w:rsidP="007F3649">
      <w:pPr>
        <w:rPr>
          <w:szCs w:val="22"/>
          <w:lang w:eastAsia="ru-RU"/>
        </w:rPr>
      </w:pPr>
      <w:r w:rsidRPr="007F3649">
        <w:rPr>
          <w:szCs w:val="22"/>
          <w:lang w:eastAsia="ru-RU"/>
        </w:rPr>
        <w:t>специализированного жилищного фонда</w:t>
      </w:r>
      <w:r w:rsidR="0005642D"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связи с актуализацией типового перечня муниципальных услуг, в соответствии </w:t>
      </w:r>
      <w:r w:rsidR="007F3649" w:rsidRPr="006A0CCF">
        <w:rPr>
          <w:lang w:eastAsia="ru-RU"/>
        </w:rPr>
        <w:t>с 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постановлением Правительства области от 15.02.2023 № 105-п «О внесении изменений в постановление Правительства области от 03.06.2015 № 595-п»,</w:t>
      </w:r>
      <w:r w:rsidR="00E7557A" w:rsidRPr="006A0CCF">
        <w:rPr>
          <w:lang w:eastAsia="ru-RU"/>
        </w:rPr>
        <w:t xml:space="preserve"> 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F3649" w:rsidRDefault="00173555" w:rsidP="007F3649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7F3649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7F3649" w:rsidRPr="007F3649">
        <w:rPr>
          <w:szCs w:val="22"/>
          <w:lang w:eastAsia="ru-RU"/>
        </w:rPr>
        <w:t>Предоставление жилых помещений муниципального специализированного жилищного фонда</w:t>
      </w:r>
      <w:r w:rsidRPr="007F3649">
        <w:rPr>
          <w:szCs w:val="22"/>
          <w:lang w:eastAsia="ru-RU"/>
        </w:rPr>
        <w:t xml:space="preserve">», </w:t>
      </w:r>
      <w:r w:rsidRPr="007F3649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7F3649" w:rsidRPr="007F3649">
        <w:rPr>
          <w:rFonts w:eastAsia="Times New Roman"/>
          <w:lang w:eastAsia="ru-RU"/>
        </w:rPr>
        <w:t xml:space="preserve">от 30.12.2015                                    № 298 </w:t>
      </w:r>
      <w:r w:rsidR="00640E05" w:rsidRPr="007F3649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7F3649" w:rsidRPr="00D15C8B">
        <w:t>Предоставление жил</w:t>
      </w:r>
      <w:r w:rsidR="007F3649">
        <w:t>ого</w:t>
      </w:r>
      <w:r w:rsidR="007F3649" w:rsidRPr="00D15C8B">
        <w:t xml:space="preserve"> помещени</w:t>
      </w:r>
      <w:r w:rsidR="007F3649">
        <w:t>я</w:t>
      </w:r>
      <w:r w:rsidR="007F3649" w:rsidRPr="00D15C8B">
        <w:t xml:space="preserve"> специализированного жилищного фонда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1.1 слова «</w:t>
      </w:r>
      <w:r w:rsidR="0064372B" w:rsidRPr="0064372B">
        <w:rPr>
          <w:rFonts w:eastAsia="Times New Roman"/>
          <w:lang w:eastAsia="ru-RU"/>
        </w:rPr>
        <w:t>по предоставлению жилых помещений муниципального специализированного жилищного фонда</w:t>
      </w:r>
      <w:r w:rsidRPr="008917E3">
        <w:rPr>
          <w:rFonts w:eastAsia="Times New Roman"/>
          <w:lang w:eastAsia="ru-RU"/>
        </w:rPr>
        <w:t>» заменить словами «</w:t>
      </w:r>
      <w:r w:rsidR="007F3649" w:rsidRPr="00D15C8B">
        <w:t>Предоставление жил</w:t>
      </w:r>
      <w:r w:rsidR="007F3649">
        <w:t>ого</w:t>
      </w:r>
      <w:r w:rsidR="007F3649" w:rsidRPr="00D15C8B">
        <w:t xml:space="preserve"> помещени</w:t>
      </w:r>
      <w:r w:rsidR="007F3649">
        <w:t>я</w:t>
      </w:r>
      <w:r w:rsidR="007F3649" w:rsidRPr="00D15C8B">
        <w:t xml:space="preserve"> специализированного жилищного фонда</w:t>
      </w:r>
      <w:r w:rsidRPr="008917E3">
        <w:rPr>
          <w:rFonts w:eastAsia="Times New Roman"/>
          <w:lang w:eastAsia="ru-RU"/>
        </w:rPr>
        <w:t>»;</w:t>
      </w:r>
    </w:p>
    <w:p w:rsidR="0064372B" w:rsidRDefault="0064372B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б) пункт 1.3 регламента изложить в новой редакции:</w:t>
      </w:r>
    </w:p>
    <w:p w:rsidR="0064372B" w:rsidRPr="001773F8" w:rsidRDefault="0064372B" w:rsidP="0064372B">
      <w:pPr>
        <w:jc w:val="both"/>
        <w:rPr>
          <w:rFonts w:eastAsia="Andale Sans UI"/>
          <w:kern w:val="1"/>
        </w:rPr>
      </w:pPr>
      <w:r>
        <w:rPr>
          <w:rFonts w:eastAsia="Times New Roman"/>
          <w:lang w:eastAsia="ru-RU"/>
        </w:rPr>
        <w:t xml:space="preserve">«1.3 </w:t>
      </w:r>
      <w:r w:rsidRPr="00C01E58">
        <w:t>Ответственной за предоставление муниципальной услуги,</w:t>
      </w:r>
      <w:r>
        <w:t xml:space="preserve"> </w:t>
      </w:r>
      <w:r w:rsidRPr="001773F8">
        <w:rPr>
          <w:rFonts w:eastAsia="Andale Sans UI"/>
          <w:kern w:val="1"/>
        </w:rPr>
        <w:t xml:space="preserve">является Администрация сельского поселения Ишня Ростовского района Ярославской области (далее – Администрация сельского поселения) </w:t>
      </w:r>
    </w:p>
    <w:p w:rsidR="0064372B" w:rsidRPr="001773F8" w:rsidRDefault="0064372B" w:rsidP="0064372B">
      <w:pPr>
        <w:suppressAutoHyphens/>
        <w:ind w:firstLine="540"/>
        <w:jc w:val="both"/>
        <w:rPr>
          <w:rFonts w:eastAsia="Andale Sans UI"/>
          <w:kern w:val="1"/>
        </w:rPr>
      </w:pPr>
      <w:r>
        <w:rPr>
          <w:rFonts w:eastAsia="Andale Sans UI"/>
          <w:kern w:val="1"/>
        </w:rPr>
        <w:t>Местонахождение</w:t>
      </w:r>
      <w:r w:rsidRPr="001773F8">
        <w:rPr>
          <w:rFonts w:eastAsia="Andale Sans UI"/>
          <w:kern w:val="1"/>
        </w:rPr>
        <w:t xml:space="preserve"> Администрации</w:t>
      </w:r>
      <w:r>
        <w:rPr>
          <w:rFonts w:eastAsia="Andale Sans UI"/>
          <w:kern w:val="1"/>
        </w:rPr>
        <w:t xml:space="preserve"> сельского поселения</w:t>
      </w:r>
      <w:r w:rsidRPr="001773F8">
        <w:rPr>
          <w:rFonts w:eastAsia="Andale Sans UI"/>
          <w:kern w:val="1"/>
        </w:rPr>
        <w:t xml:space="preserve">: Ярославская область,  Ростовский район, р.п. Ишня, ул. </w:t>
      </w:r>
      <w:r>
        <w:rPr>
          <w:rFonts w:eastAsia="Andale Sans UI"/>
          <w:kern w:val="1"/>
        </w:rPr>
        <w:t>Школьная</w:t>
      </w:r>
      <w:r w:rsidRPr="001773F8">
        <w:rPr>
          <w:rFonts w:eastAsia="Andale Sans UI"/>
          <w:kern w:val="1"/>
        </w:rPr>
        <w:t xml:space="preserve">, д. </w:t>
      </w:r>
      <w:r w:rsidR="00740278">
        <w:rPr>
          <w:rFonts w:eastAsia="Andale Sans UI"/>
          <w:kern w:val="1"/>
        </w:rPr>
        <w:t>8.</w:t>
      </w:r>
    </w:p>
    <w:p w:rsidR="0064372B" w:rsidRPr="001773F8" w:rsidRDefault="0064372B" w:rsidP="0064372B">
      <w:pPr>
        <w:suppressAutoHyphens/>
        <w:ind w:firstLine="540"/>
        <w:jc w:val="both"/>
        <w:rPr>
          <w:rFonts w:eastAsia="Andale Sans UI"/>
          <w:kern w:val="1"/>
        </w:rPr>
      </w:pPr>
      <w:r w:rsidRPr="001773F8">
        <w:rPr>
          <w:rFonts w:eastAsia="Andale Sans UI"/>
          <w:kern w:val="1"/>
        </w:rPr>
        <w:lastRenderedPageBreak/>
        <w:t>Почтовый адрес Администрации: 152120, Ярославская область, Ростовский район, р.п. Ишня, ул. Молодежная, д. 7, кв. 32.</w:t>
      </w:r>
    </w:p>
    <w:p w:rsidR="0064372B" w:rsidRPr="001773F8" w:rsidRDefault="0064372B" w:rsidP="0064372B">
      <w:pPr>
        <w:suppressAutoHyphens/>
        <w:ind w:firstLine="540"/>
        <w:jc w:val="both"/>
        <w:rPr>
          <w:rFonts w:eastAsia="Andale Sans UI"/>
          <w:kern w:val="1"/>
        </w:rPr>
      </w:pPr>
      <w:r w:rsidRPr="001773F8">
        <w:rPr>
          <w:rFonts w:eastAsia="Andale Sans UI"/>
          <w:kern w:val="1"/>
        </w:rPr>
        <w:t xml:space="preserve">Прием по вопросам предоставления муниципальной услуги ведется Администрацией </w:t>
      </w:r>
      <w:r>
        <w:rPr>
          <w:rFonts w:eastAsia="Andale Sans UI"/>
          <w:kern w:val="1"/>
        </w:rPr>
        <w:t xml:space="preserve">сельского поселения </w:t>
      </w:r>
      <w:r w:rsidRPr="001773F8">
        <w:rPr>
          <w:rFonts w:eastAsia="Andale Sans UI"/>
          <w:kern w:val="1"/>
        </w:rPr>
        <w:t xml:space="preserve">по адресу: Ярославская область, Ростовский район, р.п. Ишня, ул. </w:t>
      </w:r>
      <w:r>
        <w:rPr>
          <w:rFonts w:eastAsia="Andale Sans UI"/>
          <w:kern w:val="1"/>
        </w:rPr>
        <w:t>Школьная</w:t>
      </w:r>
      <w:r w:rsidRPr="001773F8">
        <w:rPr>
          <w:rFonts w:eastAsia="Andale Sans UI"/>
          <w:kern w:val="1"/>
        </w:rPr>
        <w:t xml:space="preserve">, д. </w:t>
      </w:r>
      <w:r>
        <w:rPr>
          <w:rFonts w:eastAsia="Andale Sans UI"/>
          <w:kern w:val="1"/>
        </w:rPr>
        <w:t>2</w:t>
      </w:r>
      <w:r w:rsidRPr="001773F8">
        <w:rPr>
          <w:rFonts w:eastAsia="Andale Sans UI"/>
          <w:kern w:val="1"/>
        </w:rPr>
        <w:t xml:space="preserve">, кв. </w:t>
      </w:r>
      <w:r>
        <w:rPr>
          <w:rFonts w:eastAsia="Andale Sans UI"/>
          <w:kern w:val="1"/>
        </w:rPr>
        <w:t>4</w:t>
      </w:r>
      <w:r w:rsidRPr="001773F8">
        <w:rPr>
          <w:rFonts w:eastAsia="Andale Sans UI"/>
          <w:kern w:val="1"/>
        </w:rPr>
        <w:t xml:space="preserve">., по следующему графику: </w:t>
      </w:r>
      <w:r w:rsidR="00740278">
        <w:rPr>
          <w:rFonts w:eastAsia="Andale Sans UI"/>
          <w:kern w:val="1"/>
        </w:rPr>
        <w:t>понедельник-</w:t>
      </w:r>
      <w:r w:rsidRPr="001773F8">
        <w:rPr>
          <w:rFonts w:eastAsia="Andale Sans UI"/>
          <w:kern w:val="1"/>
        </w:rPr>
        <w:t xml:space="preserve">четверг: с </w:t>
      </w:r>
      <w:r w:rsidR="00740278">
        <w:rPr>
          <w:rFonts w:eastAsia="Andale Sans UI"/>
          <w:kern w:val="1"/>
        </w:rPr>
        <w:t>08</w:t>
      </w:r>
      <w:r w:rsidRPr="001773F8">
        <w:rPr>
          <w:rFonts w:eastAsia="Andale Sans UI"/>
          <w:kern w:val="1"/>
        </w:rPr>
        <w:t>:00 до 1</w:t>
      </w:r>
      <w:r w:rsidR="00740278">
        <w:rPr>
          <w:rFonts w:eastAsia="Andale Sans UI"/>
          <w:kern w:val="1"/>
        </w:rPr>
        <w:t>7</w:t>
      </w:r>
      <w:r w:rsidRPr="001773F8">
        <w:rPr>
          <w:rFonts w:eastAsia="Andale Sans UI"/>
          <w:kern w:val="1"/>
        </w:rPr>
        <w:t>.00</w:t>
      </w:r>
      <w:r w:rsidR="00740278">
        <w:rPr>
          <w:rFonts w:eastAsia="Andale Sans UI"/>
          <w:kern w:val="1"/>
        </w:rPr>
        <w:t>, перерыв с 12:00 до 12:48.</w:t>
      </w:r>
    </w:p>
    <w:p w:rsidR="0064372B" w:rsidRPr="001773F8" w:rsidRDefault="0064372B" w:rsidP="0064372B">
      <w:pPr>
        <w:suppressAutoHyphens/>
        <w:ind w:firstLine="540"/>
        <w:jc w:val="both"/>
        <w:rPr>
          <w:rFonts w:eastAsia="Andale Sans UI"/>
          <w:kern w:val="1"/>
        </w:rPr>
      </w:pPr>
      <w:r w:rsidRPr="001773F8">
        <w:rPr>
          <w:rFonts w:eastAsia="Andale Sans UI"/>
          <w:kern w:val="1"/>
        </w:rPr>
        <w:t xml:space="preserve">Информация по вопросам предоставления муниципальной услуги, по перечню услуг, необходимых и обязательных для предоставления муниципальной услуги, о ходе предоставления указанных услуг предоставляется по справочным телефонам: 8(48536) </w:t>
      </w:r>
      <w:r>
        <w:rPr>
          <w:rFonts w:eastAsia="Andale Sans UI"/>
          <w:kern w:val="1"/>
        </w:rPr>
        <w:t>6-73-75</w:t>
      </w:r>
      <w:r w:rsidRPr="001773F8">
        <w:rPr>
          <w:rFonts w:eastAsia="Andale Sans UI"/>
          <w:kern w:val="1"/>
        </w:rPr>
        <w:t>.</w:t>
      </w:r>
    </w:p>
    <w:p w:rsidR="0064372B" w:rsidRPr="001773F8" w:rsidRDefault="0064372B" w:rsidP="0064372B">
      <w:pPr>
        <w:suppressAutoHyphens/>
        <w:ind w:firstLine="540"/>
        <w:jc w:val="both"/>
        <w:rPr>
          <w:rFonts w:eastAsia="Andale Sans UI"/>
          <w:color w:val="000000"/>
          <w:kern w:val="1"/>
        </w:rPr>
      </w:pPr>
      <w:r w:rsidRPr="001773F8">
        <w:rPr>
          <w:rFonts w:eastAsia="Andale Sans UI"/>
          <w:kern w:val="1"/>
        </w:rPr>
        <w:t xml:space="preserve">Адрес официального сайта Администрации сельского поселения Ишня в сети Интернет, содержащего информацию о предоставлении муниципальной услуги: </w:t>
      </w:r>
      <w:hyperlink r:id="rId8" w:history="1">
        <w:r w:rsidRPr="001773F8">
          <w:rPr>
            <w:rFonts w:eastAsia="Andale Sans UI"/>
            <w:color w:val="000000"/>
            <w:kern w:val="1"/>
          </w:rPr>
          <w:t>http://ishnya.ru/index.html</w:t>
        </w:r>
      </w:hyperlink>
    </w:p>
    <w:p w:rsidR="0064372B" w:rsidRPr="00AB0639" w:rsidRDefault="0064372B" w:rsidP="0064372B">
      <w:pPr>
        <w:suppressAutoHyphens/>
        <w:jc w:val="both"/>
        <w:rPr>
          <w:rFonts w:eastAsia="Times New Roman"/>
          <w:lang w:eastAsia="ru-RU"/>
        </w:rPr>
      </w:pPr>
      <w:r w:rsidRPr="001773F8">
        <w:rPr>
          <w:rFonts w:eastAsia="Andale Sans UI"/>
          <w:kern w:val="1"/>
        </w:rPr>
        <w:t xml:space="preserve">        Адрес электронной почты Администрации сельского поселения Ишня: </w:t>
      </w:r>
      <w:hyperlink r:id="rId9" w:history="1">
        <w:r w:rsidR="00AB0639" w:rsidRPr="000F3965">
          <w:rPr>
            <w:rStyle w:val="a6"/>
            <w:rFonts w:eastAsia="Andale Sans UI"/>
            <w:kern w:val="1"/>
            <w:lang w:val="en-US"/>
          </w:rPr>
          <w:t>ishnya</w:t>
        </w:r>
        <w:r w:rsidR="00AB0639" w:rsidRPr="000F3965">
          <w:rPr>
            <w:rStyle w:val="a6"/>
            <w:rFonts w:eastAsia="Andale Sans UI"/>
            <w:kern w:val="1"/>
          </w:rPr>
          <w:t>.</w:t>
        </w:r>
        <w:r w:rsidR="00AB0639" w:rsidRPr="000F3965">
          <w:rPr>
            <w:rStyle w:val="a6"/>
            <w:rFonts w:eastAsia="Andale Sans UI"/>
            <w:kern w:val="1"/>
            <w:lang w:val="en-US"/>
          </w:rPr>
          <w:t>adm</w:t>
        </w:r>
        <w:r w:rsidR="00AB0639" w:rsidRPr="000F3965">
          <w:rPr>
            <w:rStyle w:val="a6"/>
            <w:rFonts w:eastAsia="Andale Sans UI"/>
            <w:kern w:val="1"/>
          </w:rPr>
          <w:t>@</w:t>
        </w:r>
        <w:r w:rsidR="00AB0639" w:rsidRPr="000F3965">
          <w:rPr>
            <w:rStyle w:val="a6"/>
            <w:rFonts w:eastAsia="Andale Sans UI"/>
            <w:kern w:val="1"/>
            <w:lang w:val="en-US"/>
          </w:rPr>
          <w:t>yandex</w:t>
        </w:r>
        <w:r w:rsidR="00AB0639" w:rsidRPr="000F3965">
          <w:rPr>
            <w:rStyle w:val="a6"/>
            <w:rFonts w:eastAsia="Andale Sans UI"/>
            <w:kern w:val="1"/>
          </w:rPr>
          <w:t>.</w:t>
        </w:r>
        <w:r w:rsidR="00AB0639" w:rsidRPr="000F3965">
          <w:rPr>
            <w:rStyle w:val="a6"/>
            <w:rFonts w:eastAsia="Andale Sans UI"/>
            <w:kern w:val="1"/>
            <w:lang w:val="en-US"/>
          </w:rPr>
          <w:t>ru</w:t>
        </w:r>
        <w:r w:rsidR="00AB0639" w:rsidRPr="000F3965">
          <w:rPr>
            <w:rStyle w:val="a6"/>
            <w:rFonts w:eastAsia="Andale Sans UI"/>
            <w:kern w:val="1"/>
          </w:rPr>
          <w:t xml:space="preserve"> </w:t>
        </w:r>
        <w:r w:rsidR="00AB0639" w:rsidRPr="00AB0639">
          <w:rPr>
            <w:rStyle w:val="a6"/>
            <w:rFonts w:eastAsia="Times New Roman"/>
            <w:color w:val="auto"/>
            <w:u w:val="none"/>
            <w:lang w:eastAsia="ru-RU"/>
          </w:rPr>
          <w:t>»</w:t>
        </w:r>
      </w:hyperlink>
      <w:r w:rsidR="00AB0639">
        <w:rPr>
          <w:rFonts w:eastAsia="Andale Sans UI"/>
          <w:kern w:val="1"/>
        </w:rPr>
        <w:t>;</w:t>
      </w:r>
    </w:p>
    <w:p w:rsidR="00AB0639" w:rsidRDefault="00AB0639" w:rsidP="0064372B">
      <w:pPr>
        <w:suppressAutoHyphens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в) в абзаце первом и третьем пункта 1.5. слова «</w:t>
      </w:r>
      <w:r>
        <w:t>отдела по благоустройству территории, имуществу и земельным отношениям</w:t>
      </w:r>
      <w:r>
        <w:rPr>
          <w:rFonts w:eastAsia="Times New Roman"/>
          <w:lang w:eastAsia="ru-RU"/>
        </w:rPr>
        <w:t>» исключить.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2.1 слова «</w:t>
      </w:r>
      <w:r w:rsidR="00740278">
        <w:rPr>
          <w:rStyle w:val="2"/>
          <w:color w:val="000000"/>
        </w:rPr>
        <w:t>Предоставление жилых помещений муниципального специализированного жилищного фонда</w:t>
      </w:r>
      <w:r w:rsidRPr="008917E3">
        <w:rPr>
          <w:rFonts w:eastAsia="Times New Roman"/>
          <w:lang w:eastAsia="ru-RU"/>
        </w:rPr>
        <w:t>» заменить словами «</w:t>
      </w:r>
      <w:r w:rsidR="007F3649" w:rsidRPr="00D15C8B">
        <w:t>Предоставление жил</w:t>
      </w:r>
      <w:r w:rsidR="007F3649">
        <w:t>ого</w:t>
      </w:r>
      <w:r w:rsidR="007F3649" w:rsidRPr="00D15C8B">
        <w:t xml:space="preserve"> помещени</w:t>
      </w:r>
      <w:r w:rsidR="007F3649">
        <w:t>я</w:t>
      </w:r>
      <w:r w:rsidR="007F3649" w:rsidRPr="00D15C8B">
        <w:t xml:space="preserve"> специализированного жилищного фонда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8917E3">
        <w:rPr>
          <w:rFonts w:eastAsia="Times New Roman"/>
          <w:lang w:eastAsia="ru-RU"/>
        </w:rPr>
        <w:t xml:space="preserve">. В раздел </w:t>
      </w:r>
      <w:r>
        <w:rPr>
          <w:rFonts w:eastAsia="Times New Roman"/>
          <w:lang w:eastAsia="ru-RU"/>
        </w:rPr>
        <w:t>3</w:t>
      </w:r>
      <w:r w:rsidRPr="008917E3">
        <w:rPr>
          <w:rFonts w:eastAsia="Times New Roman"/>
          <w:lang w:eastAsia="ru-RU"/>
        </w:rPr>
        <w:t xml:space="preserve">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а) в пункте </w:t>
      </w:r>
      <w:r>
        <w:rPr>
          <w:rFonts w:eastAsia="Times New Roman"/>
          <w:lang w:eastAsia="ru-RU"/>
        </w:rPr>
        <w:t>3</w:t>
      </w:r>
      <w:r w:rsidRPr="008917E3">
        <w:rPr>
          <w:rFonts w:eastAsia="Times New Roman"/>
          <w:lang w:eastAsia="ru-RU"/>
        </w:rPr>
        <w:t>.1 слова «</w:t>
      </w:r>
      <w:r w:rsidR="00740278">
        <w:rPr>
          <w:rStyle w:val="2"/>
          <w:color w:val="000000"/>
        </w:rPr>
        <w:t>Предоставление жилых помещений муниципального специализированного жилищного фонда</w:t>
      </w:r>
      <w:r w:rsidRPr="008917E3">
        <w:rPr>
          <w:rFonts w:eastAsia="Times New Roman"/>
          <w:lang w:eastAsia="ru-RU"/>
        </w:rPr>
        <w:t>» заменить словами «</w:t>
      </w:r>
      <w:r w:rsidR="007F3649" w:rsidRPr="00D15C8B">
        <w:t>Предоставление жил</w:t>
      </w:r>
      <w:r w:rsidR="007F3649">
        <w:t>ого</w:t>
      </w:r>
      <w:r w:rsidR="007F3649" w:rsidRPr="00D15C8B">
        <w:t xml:space="preserve"> помещени</w:t>
      </w:r>
      <w:r w:rsidR="007F3649">
        <w:t>я</w:t>
      </w:r>
      <w:r w:rsidR="007F3649" w:rsidRPr="00D15C8B">
        <w:t xml:space="preserve"> специализированного жилищного фонда</w:t>
      </w:r>
      <w:r w:rsidRPr="008917E3">
        <w:rPr>
          <w:rFonts w:eastAsia="Times New Roman"/>
          <w:lang w:eastAsia="ru-RU"/>
        </w:rPr>
        <w:t>»;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B2" w:rsidRDefault="004C71B2" w:rsidP="00B833FF">
      <w:r>
        <w:separator/>
      </w:r>
    </w:p>
  </w:endnote>
  <w:endnote w:type="continuationSeparator" w:id="0">
    <w:p w:rsidR="004C71B2" w:rsidRDefault="004C71B2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B2" w:rsidRDefault="004C71B2" w:rsidP="00B833FF">
      <w:r>
        <w:separator/>
      </w:r>
    </w:p>
  </w:footnote>
  <w:footnote w:type="continuationSeparator" w:id="0">
    <w:p w:rsidR="004C71B2" w:rsidRDefault="004C71B2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2BD"/>
    <w:rsid w:val="002C698F"/>
    <w:rsid w:val="002D2CC3"/>
    <w:rsid w:val="00304581"/>
    <w:rsid w:val="003C038C"/>
    <w:rsid w:val="003E0CE0"/>
    <w:rsid w:val="003E5751"/>
    <w:rsid w:val="003E7BFC"/>
    <w:rsid w:val="00474DB6"/>
    <w:rsid w:val="0049661A"/>
    <w:rsid w:val="004A7F00"/>
    <w:rsid w:val="004C17B4"/>
    <w:rsid w:val="004C4B97"/>
    <w:rsid w:val="004C5A82"/>
    <w:rsid w:val="004C71B2"/>
    <w:rsid w:val="00553B15"/>
    <w:rsid w:val="00583FAE"/>
    <w:rsid w:val="005E65F3"/>
    <w:rsid w:val="00622F67"/>
    <w:rsid w:val="00637552"/>
    <w:rsid w:val="00640E05"/>
    <w:rsid w:val="0064372B"/>
    <w:rsid w:val="00693713"/>
    <w:rsid w:val="006A0CCF"/>
    <w:rsid w:val="006E69D7"/>
    <w:rsid w:val="006F18E7"/>
    <w:rsid w:val="006F32A2"/>
    <w:rsid w:val="00702332"/>
    <w:rsid w:val="007370F3"/>
    <w:rsid w:val="00740278"/>
    <w:rsid w:val="00764F7B"/>
    <w:rsid w:val="007A304E"/>
    <w:rsid w:val="007B7339"/>
    <w:rsid w:val="007F364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93335"/>
    <w:rsid w:val="00AB0639"/>
    <w:rsid w:val="00AB606F"/>
    <w:rsid w:val="00AD1F88"/>
    <w:rsid w:val="00AE15B8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hnya.ru/index.htm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shnya.adm@yandex.ru%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34</cp:revision>
  <cp:lastPrinted>2022-07-28T12:03:00Z</cp:lastPrinted>
  <dcterms:created xsi:type="dcterms:W3CDTF">2019-12-12T13:42:00Z</dcterms:created>
  <dcterms:modified xsi:type="dcterms:W3CDTF">2023-03-22T12:45:00Z</dcterms:modified>
</cp:coreProperties>
</file>